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oppins" w:cs="Poppins" w:eastAsia="Poppins" w:hAnsi="Poppins"/>
          <w:b w:val="1"/>
          <w:sz w:val="22"/>
          <w:szCs w:val="22"/>
          <w:highlight w:val="yellow"/>
          <w:u w:val="single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highlight w:val="yellow"/>
          <w:u w:val="single"/>
          <w:rtl w:val="0"/>
        </w:rPr>
        <w:t xml:space="preserve">(IMPRIMIR EM PAPEL TIMBRADO DA EMPRESA) </w:t>
      </w:r>
    </w:p>
    <w:p w:rsidR="00000000" w:rsidDel="00000000" w:rsidP="00000000" w:rsidRDefault="00000000" w:rsidRPr="00000000" w14:paraId="00000002">
      <w:pPr>
        <w:jc w:val="center"/>
        <w:rPr>
          <w:rFonts w:ascii="Poppins" w:cs="Poppins" w:eastAsia="Poppins" w:hAnsi="Poppins"/>
          <w:b w:val="1"/>
          <w:sz w:val="22"/>
          <w:szCs w:val="22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À Prefeitura Municipal de Santo André</w:t>
      </w:r>
    </w:p>
    <w:p w:rsidR="00000000" w:rsidDel="00000000" w:rsidP="00000000" w:rsidRDefault="00000000" w:rsidRPr="00000000" w14:paraId="00000004">
      <w:pPr>
        <w:jc w:val="center"/>
        <w:rPr>
          <w:rFonts w:ascii="Poppins" w:cs="Poppins" w:eastAsia="Poppins" w:hAnsi="Poppi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Poppins" w:cs="Poppins" w:eastAsia="Poppins" w:hAnsi="Poppins"/>
          <w:b w:val="1"/>
          <w:sz w:val="22"/>
          <w:szCs w:val="22"/>
          <w:u w:val="single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u w:val="single"/>
          <w:rtl w:val="0"/>
        </w:rPr>
        <w:t xml:space="preserve">DECLARAÇÃO</w:t>
      </w:r>
    </w:p>
    <w:p w:rsidR="00000000" w:rsidDel="00000000" w:rsidP="00000000" w:rsidRDefault="00000000" w:rsidRPr="00000000" w14:paraId="00000006">
      <w:pPr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Poppins" w:cs="Poppins" w:eastAsia="Poppins" w:hAnsi="Poppins"/>
          <w:b w:val="1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rtl w:val="0"/>
        </w:rPr>
        <w:t xml:space="preserve">Eu (NOME COMPLETO):</w:t>
      </w:r>
    </w:p>
    <w:p w:rsidR="00000000" w:rsidDel="00000000" w:rsidP="00000000" w:rsidRDefault="00000000" w:rsidRPr="00000000" w14:paraId="00000008">
      <w:pPr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Poppins" w:cs="Poppins" w:eastAsia="Poppins" w:hAnsi="Poppins"/>
          <w:b w:val="1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rtl w:val="0"/>
        </w:rPr>
        <w:t xml:space="preserve">CPF: </w:t>
      </w:r>
    </w:p>
    <w:p w:rsidR="00000000" w:rsidDel="00000000" w:rsidP="00000000" w:rsidRDefault="00000000" w:rsidRPr="00000000" w14:paraId="0000000A">
      <w:pPr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rtl w:val="0"/>
        </w:rPr>
        <w:t xml:space="preserve">Sócio da empresa (RAZÃO SOCIAL):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Declaro nos termos da Súmula Vinculante nº 13, do Supremo Tribunal Federal</w:t>
      </w:r>
      <w:r w:rsidDel="00000000" w:rsidR="00000000" w:rsidRPr="00000000">
        <w:rPr>
          <w:rFonts w:ascii="Poppins" w:cs="Poppins" w:eastAsia="Poppins" w:hAnsi="Poppins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, que:</w:t>
      </w:r>
    </w:p>
    <w:p w:rsidR="00000000" w:rsidDel="00000000" w:rsidP="00000000" w:rsidRDefault="00000000" w:rsidRPr="00000000" w14:paraId="0000000E">
      <w:pPr>
        <w:ind w:firstLine="708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rtl w:val="0"/>
        </w:rPr>
        <w:t xml:space="preserve">(X)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Não possuo parentes em linha reta ou colateral, por consangüinidade ou afinidade até 3º grau (*), e/ou não sou cônjuge ou companheiro(a), de servidor  da Administração Direta ou Indireta deste Município, ocupante de cargo em comissão ou função de confiança e que exerce suas funções na área responsável pela presente demanda ou contratação.</w:t>
      </w:r>
    </w:p>
    <w:p w:rsidR="00000000" w:rsidDel="00000000" w:rsidP="00000000" w:rsidRDefault="00000000" w:rsidRPr="00000000" w14:paraId="00000010">
      <w:pPr>
        <w:spacing w:after="240" w:lineRule="auto"/>
        <w:jc w:val="both"/>
        <w:rPr>
          <w:rFonts w:ascii="Poppins" w:cs="Poppins" w:eastAsia="Poppins" w:hAnsi="Poppi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Rule="auto"/>
        <w:jc w:val="both"/>
        <w:rPr>
          <w:rFonts w:ascii="Poppins" w:cs="Poppins" w:eastAsia="Poppins" w:hAnsi="Poppins"/>
          <w:color w:val="000000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rtl w:val="0"/>
        </w:rPr>
        <w:t xml:space="preserve">(X)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Não possuo </w:t>
      </w:r>
      <w:r w:rsidDel="00000000" w:rsidR="00000000" w:rsidRPr="00000000">
        <w:rPr>
          <w:rFonts w:ascii="Poppins" w:cs="Poppins" w:eastAsia="Poppins" w:hAnsi="Poppins"/>
          <w:color w:val="000000"/>
          <w:sz w:val="22"/>
          <w:szCs w:val="22"/>
          <w:rtl w:val="0"/>
        </w:rPr>
        <w:t xml:space="preserve">parentes até 2º grau, cônjuges ou companheiros de membros da Comissão de Seleção composta especialmente para este edital;</w:t>
      </w:r>
    </w:p>
    <w:p w:rsidR="00000000" w:rsidDel="00000000" w:rsidP="00000000" w:rsidRDefault="00000000" w:rsidRPr="00000000" w14:paraId="00000012">
      <w:pPr>
        <w:jc w:val="both"/>
        <w:rPr>
          <w:rFonts w:ascii="Poppins" w:cs="Poppins" w:eastAsia="Poppins" w:hAnsi="Poppins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426"/>
        </w:tabs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(*) observações: </w:t>
      </w:r>
    </w:p>
    <w:p w:rsidR="00000000" w:rsidDel="00000000" w:rsidP="00000000" w:rsidRDefault="00000000" w:rsidRPr="00000000" w14:paraId="00000014">
      <w:pPr>
        <w:tabs>
          <w:tab w:val="left" w:leader="none" w:pos="426"/>
        </w:tabs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Parentes em linha reta: pais, avós, bisavós, filho(a), neto(a), e bisneto(a)</w:t>
      </w:r>
    </w:p>
    <w:p w:rsidR="00000000" w:rsidDel="00000000" w:rsidP="00000000" w:rsidRDefault="00000000" w:rsidRPr="00000000" w14:paraId="00000015">
      <w:pPr>
        <w:tabs>
          <w:tab w:val="left" w:leader="none" w:pos="426"/>
        </w:tabs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Parentes em linha colateral: irmão (ã), tio (a), sobrinho(a).</w:t>
      </w:r>
    </w:p>
    <w:p w:rsidR="00000000" w:rsidDel="00000000" w:rsidP="00000000" w:rsidRDefault="00000000" w:rsidRPr="00000000" w14:paraId="00000016">
      <w:pPr>
        <w:tabs>
          <w:tab w:val="left" w:leader="none" w:pos="426"/>
        </w:tabs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Parentes por afinidade: genro, nora, sogro(a), enteado(a), madrasta, padrasto, cunhado(a), neto(a) do cônjuge, bisneto(a) do cônjuge e sobrinho(a) do cônjuge.</w:t>
      </w:r>
    </w:p>
    <w:p w:rsidR="00000000" w:rsidDel="00000000" w:rsidP="00000000" w:rsidRDefault="00000000" w:rsidRPr="00000000" w14:paraId="00000017">
      <w:pPr>
        <w:tabs>
          <w:tab w:val="left" w:leader="none" w:pos="426"/>
        </w:tabs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Autoridade nomeante: Prefeito/Superior de Entidade da Administração indireta.</w:t>
      </w:r>
    </w:p>
    <w:p w:rsidR="00000000" w:rsidDel="00000000" w:rsidP="00000000" w:rsidRDefault="00000000" w:rsidRPr="00000000" w14:paraId="00000018">
      <w:pPr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ab/>
        <w:t xml:space="preserve">                                                             </w:t>
      </w:r>
    </w:p>
    <w:p w:rsidR="00000000" w:rsidDel="00000000" w:rsidP="00000000" w:rsidRDefault="00000000" w:rsidRPr="00000000" w14:paraId="00000019">
      <w:pPr>
        <w:rPr>
          <w:rFonts w:ascii="Poppins" w:cs="Poppins" w:eastAsia="Poppins" w:hAnsi="Poppins"/>
          <w:sz w:val="23"/>
          <w:szCs w:val="23"/>
        </w:rPr>
      </w:pPr>
      <w:r w:rsidDel="00000000" w:rsidR="00000000" w:rsidRPr="00000000">
        <w:rPr>
          <w:rFonts w:ascii="Poppins" w:cs="Poppins" w:eastAsia="Poppins" w:hAnsi="Poppins"/>
          <w:b w:val="1"/>
          <w:sz w:val="23"/>
          <w:szCs w:val="23"/>
          <w:rtl w:val="0"/>
        </w:rPr>
        <w:t xml:space="preserve">ASSINATURA:</w:t>
      </w:r>
      <w:r w:rsidDel="00000000" w:rsidR="00000000" w:rsidRPr="00000000">
        <w:rPr>
          <w:rFonts w:ascii="Poppins" w:cs="Poppins" w:eastAsia="Poppins" w:hAnsi="Poppins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rFonts w:ascii="Poppins" w:cs="Poppins" w:eastAsia="Poppins" w:hAnsi="Poppi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Poppins" w:cs="Poppins" w:eastAsia="Poppins" w:hAnsi="Poppins"/>
          <w:b w:val="1"/>
          <w:sz w:val="23"/>
          <w:szCs w:val="23"/>
        </w:rPr>
      </w:pPr>
      <w:r w:rsidDel="00000000" w:rsidR="00000000" w:rsidRPr="00000000">
        <w:rPr>
          <w:rFonts w:ascii="Poppins" w:cs="Poppins" w:eastAsia="Poppins" w:hAnsi="Poppins"/>
          <w:b w:val="1"/>
          <w:sz w:val="23"/>
          <w:szCs w:val="23"/>
          <w:rtl w:val="0"/>
        </w:rPr>
        <w:t xml:space="preserve">NOME COMPLETO: </w:t>
      </w:r>
    </w:p>
    <w:p w:rsidR="00000000" w:rsidDel="00000000" w:rsidP="00000000" w:rsidRDefault="00000000" w:rsidRPr="00000000" w14:paraId="0000001C">
      <w:pPr>
        <w:rPr>
          <w:rFonts w:ascii="Poppins" w:cs="Poppins" w:eastAsia="Poppins" w:hAnsi="Poppins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Poppins" w:cs="Poppins" w:eastAsia="Poppins" w:hAnsi="Poppins"/>
          <w:sz w:val="23"/>
          <w:szCs w:val="23"/>
        </w:rPr>
      </w:pPr>
      <w:bookmarkStart w:colFirst="0" w:colLast="0" w:name="_heading=h.gjdgxs" w:id="0"/>
      <w:bookmarkEnd w:id="0"/>
      <w:r w:rsidDel="00000000" w:rsidR="00000000" w:rsidRPr="00000000">
        <w:rPr>
          <w:rFonts w:ascii="Poppins" w:cs="Poppins" w:eastAsia="Poppins" w:hAnsi="Poppins"/>
          <w:b w:val="1"/>
          <w:sz w:val="23"/>
          <w:szCs w:val="23"/>
          <w:rtl w:val="0"/>
        </w:rPr>
        <w:t xml:space="preserve">LOCAL/DATA:</w:t>
      </w:r>
      <w:r w:rsidDel="00000000" w:rsidR="00000000" w:rsidRPr="00000000">
        <w:rPr>
          <w:rFonts w:ascii="Poppins" w:cs="Poppins" w:eastAsia="Poppins" w:hAnsi="Poppins"/>
          <w:sz w:val="23"/>
          <w:szCs w:val="23"/>
          <w:rtl w:val="0"/>
        </w:rPr>
        <w:t xml:space="preserve">  Santo André,        de               de 2023.</w:t>
      </w:r>
    </w:p>
    <w:p w:rsidR="00000000" w:rsidDel="00000000" w:rsidP="00000000" w:rsidRDefault="00000000" w:rsidRPr="00000000" w14:paraId="0000001E">
      <w:pPr>
        <w:jc w:val="center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rFonts w:ascii="Poppins" w:cs="Poppins" w:eastAsia="Poppins" w:hAnsi="Poppi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first"/>
      <w:headerReference r:id="rId9" w:type="even"/>
      <w:pgSz w:h="16838" w:w="11906" w:orient="portrait"/>
      <w:pgMar w:bottom="1134" w:top="568" w:left="1701" w:right="1133" w:header="720" w:footer="720"/>
      <w:pgNumType w:start="10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14b56"/>
          <w:sz w:val="18"/>
          <w:szCs w:val="18"/>
          <w:u w:val="none"/>
          <w:shd w:fill="auto" w:val="clear"/>
          <w:vertAlign w:val="baseline"/>
          <w:rtl w:val="0"/>
        </w:rPr>
        <w:t xml:space="preserve">"A nomeação de cônjuge, companheiro ou parente em linha reta, colateral ou por afinidade, até o terceiro grau, inclusive, da autoridade nomeante ou de servidor da mesma pessoa jurídica, investido em cargo de direção, chefia ou assessoramento, para o exercício de cargo em comissão ou de confiança, ou, ainda, de função gratificada na Administração Pública direta e indireta, em qualquer dos Poderes da União, dos Estados, do Distrito Federal e dos municípios, compreendido o ajuste mediante designações recíprocas, viola a Constituição Federal.</w:t>
      </w:r>
      <w:r w:rsidDel="00000000" w:rsidR="00000000" w:rsidRPr="00000000">
        <w:rPr>
          <w:rFonts w:ascii="Arial" w:cs="Arial" w:eastAsia="Arial" w:hAnsi="Arial"/>
          <w:i w:val="1"/>
          <w:color w:val="414b56"/>
          <w:sz w:val="18"/>
          <w:szCs w:val="18"/>
          <w:rtl w:val="0"/>
        </w:rPr>
        <w:t xml:space="preserve">”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80676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rsid w:val="00080676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basedOn w:val="Fontepargpadro"/>
    <w:link w:val="Cabealho"/>
    <w:rsid w:val="00080676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80676"/>
    <w:pPr>
      <w:tabs>
        <w:tab w:val="center" w:pos="4419"/>
        <w:tab w:val="right" w:pos="8838"/>
      </w:tabs>
    </w:pPr>
  </w:style>
  <w:style w:type="character" w:styleId="RodapChar" w:customStyle="1">
    <w:name w:val="Rodapé Char"/>
    <w:basedOn w:val="Fontepargpadro"/>
    <w:link w:val="Rodap"/>
    <w:rsid w:val="00080676"/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80676"/>
  </w:style>
  <w:style w:type="paragraph" w:styleId="Textodenotaderodap">
    <w:name w:val="footnote text"/>
    <w:basedOn w:val="Normal"/>
    <w:link w:val="TextodenotaderodapChar"/>
    <w:semiHidden w:val="1"/>
    <w:rsid w:val="00080676"/>
  </w:style>
  <w:style w:type="character" w:styleId="TextodenotaderodapChar" w:customStyle="1">
    <w:name w:val="Texto de nota de rodapé Char"/>
    <w:basedOn w:val="Fontepargpadro"/>
    <w:link w:val="Textodenotaderodap"/>
    <w:semiHidden w:val="1"/>
    <w:rsid w:val="00080676"/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 w:val="1"/>
    <w:rsid w:val="00080676"/>
    <w:rPr>
      <w:vertAlign w:val="superscript"/>
    </w:rPr>
  </w:style>
  <w:style w:type="character" w:styleId="nfase">
    <w:name w:val="Emphasis"/>
    <w:basedOn w:val="Fontepargpadro"/>
    <w:qFormat w:val="1"/>
    <w:rsid w:val="00080676"/>
    <w:rPr>
      <w:i w:val="1"/>
      <w:iCs w:val="1"/>
    </w:rPr>
  </w:style>
  <w:style w:type="paragraph" w:styleId="PargrafodaLista">
    <w:name w:val="List Paragraph"/>
    <w:basedOn w:val="Normal"/>
    <w:uiPriority w:val="34"/>
    <w:qFormat w:val="1"/>
    <w:rsid w:val="00F76C94"/>
    <w:pPr>
      <w:ind w:left="708"/>
    </w:pPr>
    <w:rPr>
      <w:rFonts w:ascii="Cambria" w:eastAsia="MS Mincho" w:hAnsi="Cambria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lQr4ooiYhjzsCe5UfoaqKvkaPQ==">CgMxLjAyCGguZ2pkZ3hzMghoLmdqZGd4czgAciExVXRnZDc5UXl3dUJrMW5KN0Y3RWJvTUJiXzhpZGlXa1o=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2020-10-13T18:02:00Z</dcterms:created>
  <dc:creator>lzorzato</dc:creator>
</cp:coreProperties>
</file>